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63" w:rsidRPr="00AB0464" w:rsidRDefault="008E4063" w:rsidP="00AB0464">
      <w:pPr>
        <w:spacing w:before="120" w:after="120" w:line="240" w:lineRule="auto"/>
        <w:jc w:val="center"/>
        <w:rPr>
          <w:rFonts w:ascii="Times New Roman" w:hAnsi="Times New Roman" w:cs="Times New Roman"/>
          <w:b/>
          <w:sz w:val="36"/>
        </w:rPr>
      </w:pPr>
      <w:r w:rsidRPr="00AB0464">
        <w:rPr>
          <w:rFonts w:ascii="Times New Roman" w:hAnsi="Times New Roman" w:cs="Times New Roman"/>
          <w:b/>
          <w:sz w:val="36"/>
        </w:rPr>
        <w:t>Parliamentary Presiding Officers</w:t>
      </w:r>
    </w:p>
    <w:p w:rsidR="008E4063" w:rsidRPr="00AB0464" w:rsidRDefault="009116FC" w:rsidP="00AB0464">
      <w:pPr>
        <w:spacing w:before="240" w:after="240" w:line="240" w:lineRule="auto"/>
        <w:jc w:val="center"/>
        <w:rPr>
          <w:rFonts w:ascii="Times New Roman" w:hAnsi="Times New Roman" w:cs="Times New Roman"/>
          <w:b/>
          <w:sz w:val="28"/>
        </w:rPr>
      </w:pPr>
      <w:r w:rsidRPr="00AB0464">
        <w:rPr>
          <w:rFonts w:ascii="Times New Roman" w:hAnsi="Times New Roman" w:cs="Times New Roman"/>
          <w:b/>
          <w:sz w:val="28"/>
        </w:rPr>
        <w:t>No. 5 of 1965</w:t>
      </w:r>
    </w:p>
    <w:p w:rsidR="00D70508" w:rsidRDefault="008E4063" w:rsidP="00E82E42">
      <w:pPr>
        <w:spacing w:before="120" w:after="0" w:line="240" w:lineRule="auto"/>
        <w:ind w:left="432" w:hanging="432"/>
        <w:jc w:val="center"/>
        <w:rPr>
          <w:rFonts w:ascii="Times New Roman" w:hAnsi="Times New Roman" w:cs="Times New Roman"/>
          <w:sz w:val="26"/>
        </w:rPr>
      </w:pPr>
      <w:r w:rsidRPr="00AB0464">
        <w:rPr>
          <w:rFonts w:ascii="Times New Roman" w:hAnsi="Times New Roman" w:cs="Times New Roman"/>
          <w:sz w:val="26"/>
        </w:rPr>
        <w:t>An Act relating to the</w:t>
      </w:r>
      <w:r w:rsidR="00E82E42">
        <w:rPr>
          <w:rFonts w:ascii="Times New Roman" w:hAnsi="Times New Roman" w:cs="Times New Roman"/>
          <w:sz w:val="26"/>
        </w:rPr>
        <w:t xml:space="preserve"> </w:t>
      </w:r>
      <w:r w:rsidRPr="00AB0464">
        <w:rPr>
          <w:rFonts w:ascii="Times New Roman" w:hAnsi="Times New Roman" w:cs="Times New Roman"/>
          <w:sz w:val="26"/>
        </w:rPr>
        <w:t>Exercise in certain circumstances of Statutory Powers</w:t>
      </w:r>
    </w:p>
    <w:p w:rsidR="008E4063" w:rsidRPr="00AB0464" w:rsidRDefault="008E4063" w:rsidP="00D70508">
      <w:pPr>
        <w:spacing w:after="0" w:line="240" w:lineRule="auto"/>
        <w:ind w:left="432" w:hanging="432"/>
        <w:jc w:val="center"/>
        <w:rPr>
          <w:rFonts w:ascii="Times New Roman" w:hAnsi="Times New Roman" w:cs="Times New Roman"/>
          <w:sz w:val="26"/>
        </w:rPr>
      </w:pPr>
      <w:r w:rsidRPr="00AB0464">
        <w:rPr>
          <w:rFonts w:ascii="Times New Roman" w:hAnsi="Times New Roman" w:cs="Times New Roman"/>
          <w:sz w:val="26"/>
        </w:rPr>
        <w:t>and Functions of Parliamentary Presiding Officers.</w:t>
      </w:r>
    </w:p>
    <w:p w:rsidR="00AB0464" w:rsidRPr="00E82E42" w:rsidRDefault="008E4063" w:rsidP="00D70508">
      <w:pPr>
        <w:spacing w:before="120" w:after="0" w:line="240" w:lineRule="auto"/>
        <w:jc w:val="right"/>
        <w:rPr>
          <w:rFonts w:ascii="Times New Roman" w:hAnsi="Times New Roman" w:cs="Times New Roman"/>
          <w:sz w:val="26"/>
        </w:rPr>
      </w:pPr>
      <w:r w:rsidRPr="00AB0464">
        <w:rPr>
          <w:rFonts w:ascii="Times New Roman" w:hAnsi="Times New Roman" w:cs="Times New Roman"/>
          <w:sz w:val="26"/>
        </w:rPr>
        <w:t>[</w:t>
      </w:r>
      <w:r w:rsidR="009116FC" w:rsidRPr="00E82E42">
        <w:rPr>
          <w:rFonts w:ascii="Times New Roman" w:hAnsi="Times New Roman" w:cs="Times New Roman"/>
          <w:sz w:val="26"/>
        </w:rPr>
        <w:t>Assented to 12 April, 1965</w:t>
      </w:r>
      <w:r w:rsidRPr="00E82E42">
        <w:rPr>
          <w:rFonts w:ascii="Times New Roman" w:hAnsi="Times New Roman" w:cs="Times New Roman"/>
          <w:sz w:val="26"/>
        </w:rPr>
        <w:t>]</w:t>
      </w:r>
    </w:p>
    <w:p w:rsidR="008E4063" w:rsidRPr="00E82E42" w:rsidRDefault="008E4063" w:rsidP="00D70508">
      <w:pPr>
        <w:spacing w:after="120" w:line="240" w:lineRule="auto"/>
        <w:jc w:val="right"/>
        <w:rPr>
          <w:rFonts w:ascii="Times New Roman" w:hAnsi="Times New Roman" w:cs="Times New Roman"/>
          <w:sz w:val="26"/>
        </w:rPr>
      </w:pPr>
      <w:r w:rsidRPr="00E82E42">
        <w:rPr>
          <w:rFonts w:ascii="Times New Roman" w:hAnsi="Times New Roman" w:cs="Times New Roman"/>
          <w:sz w:val="26"/>
        </w:rPr>
        <w:t>[</w:t>
      </w:r>
      <w:r w:rsidR="009116FC" w:rsidRPr="00E82E42">
        <w:rPr>
          <w:rFonts w:ascii="Times New Roman" w:hAnsi="Times New Roman" w:cs="Times New Roman"/>
          <w:sz w:val="26"/>
        </w:rPr>
        <w:t>Date of commencement, 10 May, 1965</w:t>
      </w:r>
      <w:r w:rsidRPr="00E82E42">
        <w:rPr>
          <w:rFonts w:ascii="Times New Roman" w:hAnsi="Times New Roman" w:cs="Times New Roman"/>
          <w:sz w:val="26"/>
        </w:rPr>
        <w:t>]</w:t>
      </w:r>
    </w:p>
    <w:p w:rsidR="008E4063" w:rsidRPr="00E82E42" w:rsidRDefault="008E4063" w:rsidP="00AB0464">
      <w:pPr>
        <w:spacing w:after="0" w:line="240" w:lineRule="auto"/>
        <w:jc w:val="both"/>
        <w:rPr>
          <w:rFonts w:ascii="Times New Roman" w:hAnsi="Times New Roman" w:cs="Times New Roman"/>
        </w:rPr>
      </w:pPr>
      <w:r w:rsidRPr="00E82E42">
        <w:rPr>
          <w:rFonts w:ascii="Times New Roman" w:hAnsi="Times New Roman" w:cs="Times New Roman"/>
        </w:rPr>
        <w:t>BE it enacted by the Queen</w:t>
      </w:r>
      <w:r w:rsidR="00AB0464" w:rsidRPr="00E82E42">
        <w:rPr>
          <w:rFonts w:ascii="Times New Roman" w:hAnsi="Times New Roman" w:cs="Times New Roman"/>
        </w:rPr>
        <w:t>’</w:t>
      </w:r>
      <w:r w:rsidRPr="00E82E42">
        <w:rPr>
          <w:rFonts w:ascii="Times New Roman" w:hAnsi="Times New Roman" w:cs="Times New Roman"/>
        </w:rPr>
        <w:t>s Most Excellent Majesty, the Senate,</w:t>
      </w:r>
      <w:r w:rsidR="00AB0464" w:rsidRPr="00E82E42">
        <w:rPr>
          <w:rFonts w:ascii="Times New Roman" w:hAnsi="Times New Roman" w:cs="Times New Roman"/>
        </w:rPr>
        <w:t xml:space="preserve"> </w:t>
      </w:r>
      <w:r w:rsidRPr="00E82E42">
        <w:rPr>
          <w:rFonts w:ascii="Times New Roman" w:hAnsi="Times New Roman" w:cs="Times New Roman"/>
        </w:rPr>
        <w:t>and</w:t>
      </w:r>
      <w:r w:rsidR="00AB0464" w:rsidRPr="00E82E42">
        <w:rPr>
          <w:rFonts w:ascii="Times New Roman" w:hAnsi="Times New Roman" w:cs="Times New Roman"/>
        </w:rPr>
        <w:t xml:space="preserve"> </w:t>
      </w:r>
      <w:r w:rsidRPr="00E82E42">
        <w:rPr>
          <w:rFonts w:ascii="Times New Roman" w:hAnsi="Times New Roman" w:cs="Times New Roman"/>
        </w:rPr>
        <w:t>the</w:t>
      </w:r>
      <w:r w:rsidR="00AB0464" w:rsidRPr="00E82E42">
        <w:rPr>
          <w:rFonts w:ascii="Times New Roman" w:hAnsi="Times New Roman" w:cs="Times New Roman"/>
        </w:rPr>
        <w:t xml:space="preserve"> </w:t>
      </w:r>
      <w:r w:rsidRPr="00E82E42">
        <w:rPr>
          <w:rFonts w:ascii="Times New Roman" w:hAnsi="Times New Roman" w:cs="Times New Roman"/>
        </w:rPr>
        <w:t>House</w:t>
      </w:r>
      <w:r w:rsidR="00AB0464" w:rsidRPr="00E82E42">
        <w:rPr>
          <w:rFonts w:ascii="Times New Roman" w:hAnsi="Times New Roman" w:cs="Times New Roman"/>
        </w:rPr>
        <w:t xml:space="preserve"> </w:t>
      </w:r>
      <w:r w:rsidRPr="00E82E42">
        <w:rPr>
          <w:rFonts w:ascii="Times New Roman" w:hAnsi="Times New Roman" w:cs="Times New Roman"/>
        </w:rPr>
        <w:t>of</w:t>
      </w:r>
      <w:r w:rsidR="00AB0464" w:rsidRPr="00E82E42">
        <w:rPr>
          <w:rFonts w:ascii="Times New Roman" w:hAnsi="Times New Roman" w:cs="Times New Roman"/>
        </w:rPr>
        <w:t xml:space="preserve"> </w:t>
      </w:r>
      <w:r w:rsidRPr="00E82E42">
        <w:rPr>
          <w:rFonts w:ascii="Times New Roman" w:hAnsi="Times New Roman" w:cs="Times New Roman"/>
        </w:rPr>
        <w:t>Representatives</w:t>
      </w:r>
      <w:r w:rsidR="00AB0464" w:rsidRPr="00E82E42">
        <w:rPr>
          <w:rFonts w:ascii="Times New Roman" w:hAnsi="Times New Roman" w:cs="Times New Roman"/>
        </w:rPr>
        <w:t xml:space="preserve"> </w:t>
      </w:r>
      <w:r w:rsidRPr="00E82E42">
        <w:rPr>
          <w:rFonts w:ascii="Times New Roman" w:hAnsi="Times New Roman" w:cs="Times New Roman"/>
        </w:rPr>
        <w:t>of</w:t>
      </w:r>
      <w:r w:rsidR="00AB0464" w:rsidRPr="00E82E42">
        <w:rPr>
          <w:rFonts w:ascii="Times New Roman" w:hAnsi="Times New Roman" w:cs="Times New Roman"/>
        </w:rPr>
        <w:t xml:space="preserve"> </w:t>
      </w:r>
      <w:r w:rsidRPr="00E82E42">
        <w:rPr>
          <w:rFonts w:ascii="Times New Roman" w:hAnsi="Times New Roman" w:cs="Times New Roman"/>
        </w:rPr>
        <w:t>the Commonwealth of Australia, as follows:—</w:t>
      </w:r>
    </w:p>
    <w:p w:rsidR="008E4063" w:rsidRPr="00AB0464" w:rsidRDefault="009116FC" w:rsidP="00AB0464">
      <w:pPr>
        <w:spacing w:before="120" w:after="60" w:line="240" w:lineRule="auto"/>
        <w:jc w:val="both"/>
        <w:rPr>
          <w:rFonts w:ascii="Times New Roman" w:hAnsi="Times New Roman" w:cs="Times New Roman"/>
          <w:b/>
          <w:sz w:val="20"/>
        </w:rPr>
      </w:pPr>
      <w:r w:rsidRPr="00AB0464">
        <w:rPr>
          <w:rFonts w:ascii="Times New Roman" w:hAnsi="Times New Roman" w:cs="Times New Roman"/>
          <w:b/>
          <w:sz w:val="20"/>
        </w:rPr>
        <w:t>Short title.</w:t>
      </w:r>
    </w:p>
    <w:p w:rsidR="008E4063" w:rsidRPr="00AB0464" w:rsidRDefault="009116FC" w:rsidP="00AB0464">
      <w:pPr>
        <w:spacing w:after="0" w:line="240" w:lineRule="auto"/>
        <w:ind w:firstLine="432"/>
        <w:jc w:val="both"/>
        <w:rPr>
          <w:rFonts w:ascii="Times New Roman" w:hAnsi="Times New Roman" w:cs="Times New Roman"/>
        </w:rPr>
      </w:pPr>
      <w:r w:rsidRPr="00AB0464">
        <w:rPr>
          <w:rFonts w:ascii="Times New Roman" w:hAnsi="Times New Roman" w:cs="Times New Roman"/>
          <w:b/>
        </w:rPr>
        <w:t>1.</w:t>
      </w:r>
      <w:r w:rsidR="00AB0464">
        <w:rPr>
          <w:rFonts w:ascii="Times New Roman" w:hAnsi="Times New Roman" w:cs="Times New Roman"/>
        </w:rPr>
        <w:tab/>
      </w:r>
      <w:r w:rsidR="008E4063" w:rsidRPr="00AB0464">
        <w:rPr>
          <w:rFonts w:ascii="Times New Roman" w:hAnsi="Times New Roman" w:cs="Times New Roman"/>
        </w:rPr>
        <w:t>This Act may be ci</w:t>
      </w:r>
      <w:bookmarkStart w:id="0" w:name="_GoBack"/>
      <w:bookmarkEnd w:id="0"/>
      <w:r w:rsidR="008E4063" w:rsidRPr="00AB0464">
        <w:rPr>
          <w:rFonts w:ascii="Times New Roman" w:hAnsi="Times New Roman" w:cs="Times New Roman"/>
        </w:rPr>
        <w:t xml:space="preserve">ted as the </w:t>
      </w:r>
      <w:r w:rsidRPr="00AB0464">
        <w:rPr>
          <w:rFonts w:ascii="Times New Roman" w:hAnsi="Times New Roman" w:cs="Times New Roman"/>
          <w:i/>
        </w:rPr>
        <w:t xml:space="preserve">Parliamentary Presiding Officers Act </w:t>
      </w:r>
      <w:r w:rsidR="008E4063" w:rsidRPr="00AB0464">
        <w:rPr>
          <w:rFonts w:ascii="Times New Roman" w:hAnsi="Times New Roman" w:cs="Times New Roman"/>
        </w:rPr>
        <w:t>1965.</w:t>
      </w:r>
    </w:p>
    <w:p w:rsidR="008E4063" w:rsidRPr="00AB0464" w:rsidRDefault="009116FC" w:rsidP="00AB0464">
      <w:pPr>
        <w:spacing w:before="120" w:after="60" w:line="240" w:lineRule="auto"/>
        <w:jc w:val="both"/>
        <w:rPr>
          <w:rFonts w:ascii="Times New Roman" w:hAnsi="Times New Roman" w:cs="Times New Roman"/>
          <w:b/>
          <w:sz w:val="20"/>
        </w:rPr>
      </w:pPr>
      <w:r w:rsidRPr="00AB0464">
        <w:rPr>
          <w:rFonts w:ascii="Times New Roman" w:hAnsi="Times New Roman" w:cs="Times New Roman"/>
          <w:b/>
          <w:sz w:val="20"/>
        </w:rPr>
        <w:t>Definition.</w:t>
      </w:r>
    </w:p>
    <w:p w:rsidR="008E4063" w:rsidRPr="00AB0464" w:rsidRDefault="009116FC" w:rsidP="00AB0464">
      <w:pPr>
        <w:spacing w:after="0" w:line="240" w:lineRule="auto"/>
        <w:ind w:firstLine="432"/>
        <w:jc w:val="both"/>
        <w:rPr>
          <w:rFonts w:ascii="Times New Roman" w:hAnsi="Times New Roman" w:cs="Times New Roman"/>
        </w:rPr>
      </w:pPr>
      <w:r w:rsidRPr="00AB0464">
        <w:rPr>
          <w:rFonts w:ascii="Times New Roman" w:hAnsi="Times New Roman" w:cs="Times New Roman"/>
          <w:b/>
        </w:rPr>
        <w:t>2.</w:t>
      </w:r>
      <w:r w:rsidR="00AB0464">
        <w:rPr>
          <w:rFonts w:ascii="Times New Roman" w:hAnsi="Times New Roman" w:cs="Times New Roman"/>
        </w:rPr>
        <w:tab/>
      </w:r>
      <w:r w:rsidR="008E4063" w:rsidRPr="00AB0464">
        <w:rPr>
          <w:rFonts w:ascii="Times New Roman" w:hAnsi="Times New Roman" w:cs="Times New Roman"/>
        </w:rPr>
        <w:t xml:space="preserve">In this Act, </w:t>
      </w:r>
      <w:r w:rsidR="00AB0464">
        <w:rPr>
          <w:rFonts w:ascii="Times New Roman" w:hAnsi="Times New Roman" w:cs="Times New Roman"/>
        </w:rPr>
        <w:t>“</w:t>
      </w:r>
      <w:r w:rsidR="008E4063" w:rsidRPr="00AB0464">
        <w:rPr>
          <w:rFonts w:ascii="Times New Roman" w:hAnsi="Times New Roman" w:cs="Times New Roman"/>
        </w:rPr>
        <w:t>Presiding Officer</w:t>
      </w:r>
      <w:r w:rsidR="00AB0464">
        <w:rPr>
          <w:rFonts w:ascii="Times New Roman" w:hAnsi="Times New Roman" w:cs="Times New Roman"/>
        </w:rPr>
        <w:t>”</w:t>
      </w:r>
      <w:r w:rsidR="008E4063" w:rsidRPr="00AB0464">
        <w:rPr>
          <w:rFonts w:ascii="Times New Roman" w:hAnsi="Times New Roman" w:cs="Times New Roman"/>
        </w:rPr>
        <w:t xml:space="preserve"> means—</w:t>
      </w:r>
    </w:p>
    <w:p w:rsidR="008E4063" w:rsidRPr="00AB0464" w:rsidRDefault="008E4063" w:rsidP="00AB0464">
      <w:pPr>
        <w:spacing w:after="0" w:line="240" w:lineRule="auto"/>
        <w:ind w:left="1152" w:hanging="576"/>
        <w:jc w:val="both"/>
        <w:rPr>
          <w:rFonts w:ascii="Times New Roman" w:hAnsi="Times New Roman" w:cs="Times New Roman"/>
        </w:rPr>
      </w:pPr>
      <w:r w:rsidRPr="00AB0464">
        <w:rPr>
          <w:rFonts w:ascii="Times New Roman" w:hAnsi="Times New Roman" w:cs="Times New Roman"/>
        </w:rPr>
        <w:t>(</w:t>
      </w:r>
      <w:r w:rsidR="009116FC" w:rsidRPr="00AB0464">
        <w:rPr>
          <w:rFonts w:ascii="Times New Roman" w:hAnsi="Times New Roman" w:cs="Times New Roman"/>
          <w:i/>
        </w:rPr>
        <w:t>a</w:t>
      </w:r>
      <w:r w:rsidRPr="00AB0464">
        <w:rPr>
          <w:rFonts w:ascii="Times New Roman" w:hAnsi="Times New Roman" w:cs="Times New Roman"/>
        </w:rPr>
        <w:t>) in relation to the Senate—the President of the Senate; and</w:t>
      </w:r>
    </w:p>
    <w:p w:rsidR="008E4063" w:rsidRPr="00AB0464" w:rsidRDefault="008E4063" w:rsidP="00AB0464">
      <w:pPr>
        <w:spacing w:after="0" w:line="240" w:lineRule="auto"/>
        <w:ind w:left="1152" w:hanging="576"/>
        <w:jc w:val="both"/>
        <w:rPr>
          <w:rFonts w:ascii="Times New Roman" w:hAnsi="Times New Roman" w:cs="Times New Roman"/>
        </w:rPr>
      </w:pPr>
      <w:r w:rsidRPr="00AB0464">
        <w:rPr>
          <w:rFonts w:ascii="Times New Roman" w:hAnsi="Times New Roman" w:cs="Times New Roman"/>
        </w:rPr>
        <w:t>(</w:t>
      </w:r>
      <w:r w:rsidR="009116FC" w:rsidRPr="00AB0464">
        <w:rPr>
          <w:rFonts w:ascii="Times New Roman" w:hAnsi="Times New Roman" w:cs="Times New Roman"/>
          <w:i/>
        </w:rPr>
        <w:t>b</w:t>
      </w:r>
      <w:r w:rsidRPr="00AB0464">
        <w:rPr>
          <w:rFonts w:ascii="Times New Roman" w:hAnsi="Times New Roman" w:cs="Times New Roman"/>
        </w:rPr>
        <w:t>) in relation to the House of Representatives—the Speaker of the House of Representatives.</w:t>
      </w:r>
    </w:p>
    <w:p w:rsidR="008E4063" w:rsidRPr="00AB0464" w:rsidRDefault="009116FC" w:rsidP="00AB0464">
      <w:pPr>
        <w:spacing w:before="120" w:after="60" w:line="240" w:lineRule="auto"/>
        <w:jc w:val="both"/>
        <w:rPr>
          <w:rFonts w:ascii="Times New Roman" w:hAnsi="Times New Roman" w:cs="Times New Roman"/>
          <w:b/>
          <w:sz w:val="20"/>
        </w:rPr>
      </w:pPr>
      <w:r w:rsidRPr="00AB0464">
        <w:rPr>
          <w:rFonts w:ascii="Times New Roman" w:hAnsi="Times New Roman" w:cs="Times New Roman"/>
          <w:b/>
          <w:sz w:val="20"/>
        </w:rPr>
        <w:t>Presiding Office</w:t>
      </w:r>
      <w:r w:rsidR="00AB0464">
        <w:rPr>
          <w:rFonts w:ascii="Times New Roman" w:hAnsi="Times New Roman" w:cs="Times New Roman"/>
          <w:b/>
          <w:sz w:val="20"/>
        </w:rPr>
        <w:t>r to be deemed to continue to be</w:t>
      </w:r>
      <w:r w:rsidRPr="00AB0464">
        <w:rPr>
          <w:rFonts w:ascii="Times New Roman" w:hAnsi="Times New Roman" w:cs="Times New Roman"/>
          <w:b/>
          <w:sz w:val="20"/>
        </w:rPr>
        <w:t xml:space="preserve"> Presiding Officer after resignation.</w:t>
      </w:r>
    </w:p>
    <w:p w:rsidR="008E4063" w:rsidRPr="00AB0464" w:rsidRDefault="009116FC" w:rsidP="00AB0464">
      <w:pPr>
        <w:spacing w:after="0" w:line="240" w:lineRule="auto"/>
        <w:ind w:firstLine="432"/>
        <w:jc w:val="both"/>
        <w:rPr>
          <w:rFonts w:ascii="Times New Roman" w:hAnsi="Times New Roman" w:cs="Times New Roman"/>
        </w:rPr>
      </w:pPr>
      <w:r w:rsidRPr="00AB0464">
        <w:rPr>
          <w:rFonts w:ascii="Times New Roman" w:hAnsi="Times New Roman" w:cs="Times New Roman"/>
          <w:b/>
        </w:rPr>
        <w:t>3.</w:t>
      </w:r>
      <w:r w:rsidR="00AB0464">
        <w:rPr>
          <w:rFonts w:ascii="Times New Roman" w:hAnsi="Times New Roman" w:cs="Times New Roman"/>
        </w:rPr>
        <w:tab/>
      </w:r>
      <w:r w:rsidR="008E4063" w:rsidRPr="00AB0464">
        <w:rPr>
          <w:rFonts w:ascii="Times New Roman" w:hAnsi="Times New Roman" w:cs="Times New Roman"/>
        </w:rPr>
        <w:t>If the Presiding Officer of either House of the Parliament resigns his office or his seat, he shall, for the purposes of the exercise of any powers or functions by the Presiding Officer of that House under a law of the Commonwealth, be deemed to continue to be the Presiding Officer of that House (whether or not that House is dissolved after he so resigns) until a Presiding Officer is chosen by that House.</w:t>
      </w:r>
    </w:p>
    <w:p w:rsidR="008E4063" w:rsidRPr="00AB0464" w:rsidRDefault="009116FC" w:rsidP="00AB0464">
      <w:pPr>
        <w:spacing w:before="120" w:after="60" w:line="240" w:lineRule="auto"/>
        <w:jc w:val="both"/>
        <w:rPr>
          <w:rFonts w:ascii="Times New Roman" w:hAnsi="Times New Roman" w:cs="Times New Roman"/>
          <w:b/>
          <w:sz w:val="20"/>
        </w:rPr>
      </w:pPr>
      <w:r w:rsidRPr="00AB0464">
        <w:rPr>
          <w:rFonts w:ascii="Times New Roman" w:hAnsi="Times New Roman" w:cs="Times New Roman"/>
          <w:b/>
          <w:sz w:val="20"/>
        </w:rPr>
        <w:t>President of Senate to be deemed to continue to be President after expiration of term of service.</w:t>
      </w:r>
    </w:p>
    <w:p w:rsidR="008E4063" w:rsidRPr="00AB0464" w:rsidRDefault="009116FC" w:rsidP="00AB0464">
      <w:pPr>
        <w:spacing w:after="0" w:line="240" w:lineRule="auto"/>
        <w:ind w:firstLine="432"/>
        <w:jc w:val="both"/>
        <w:rPr>
          <w:rFonts w:ascii="Times New Roman" w:hAnsi="Times New Roman" w:cs="Times New Roman"/>
        </w:rPr>
      </w:pPr>
      <w:r w:rsidRPr="00AB0464">
        <w:rPr>
          <w:rFonts w:ascii="Times New Roman" w:hAnsi="Times New Roman" w:cs="Times New Roman"/>
          <w:b/>
        </w:rPr>
        <w:t>4.</w:t>
      </w:r>
      <w:r w:rsidR="00AB0464">
        <w:rPr>
          <w:rFonts w:ascii="Times New Roman" w:hAnsi="Times New Roman" w:cs="Times New Roman"/>
        </w:rPr>
        <w:tab/>
      </w:r>
      <w:r w:rsidR="008E4063" w:rsidRPr="00AB0464">
        <w:rPr>
          <w:rFonts w:ascii="Times New Roman" w:hAnsi="Times New Roman" w:cs="Times New Roman"/>
        </w:rPr>
        <w:t>If the President of the Senate ceases to be a senator by reason of the expiration of his term of service, he shall, for the purposes of the exercise of any powers or functions by the President of the Senate under a law of the Commonwealth, be deemed to continue to be the President of the Senate (whether or not the Senate is dissolved after he so ceases to be a senator) until a President is chosen by the Senate.</w:t>
      </w:r>
    </w:p>
    <w:p w:rsidR="008E4063" w:rsidRPr="00AB0464" w:rsidRDefault="00AB0464" w:rsidP="00AB0464">
      <w:pPr>
        <w:spacing w:after="0" w:line="240" w:lineRule="auto"/>
        <w:jc w:val="both"/>
        <w:rPr>
          <w:rFonts w:ascii="Times New Roman" w:hAnsi="Times New Roman" w:cs="Times New Roman"/>
        </w:rPr>
      </w:pPr>
      <w:r w:rsidRPr="00AB0464">
        <w:rPr>
          <w:rFonts w:ascii="Times New Roman" w:hAnsi="Times New Roman" w:cs="Times New Roman"/>
        </w:rPr>
        <w:br w:type="page"/>
      </w:r>
    </w:p>
    <w:p w:rsidR="008E4063" w:rsidRPr="00AB0464" w:rsidRDefault="009116FC" w:rsidP="00AB0464">
      <w:pPr>
        <w:spacing w:before="120" w:after="60" w:line="240" w:lineRule="auto"/>
        <w:jc w:val="both"/>
        <w:rPr>
          <w:rFonts w:ascii="Times New Roman" w:hAnsi="Times New Roman" w:cs="Times New Roman"/>
          <w:b/>
          <w:sz w:val="20"/>
        </w:rPr>
      </w:pPr>
      <w:r w:rsidRPr="00AB0464">
        <w:rPr>
          <w:rFonts w:ascii="Times New Roman" w:hAnsi="Times New Roman" w:cs="Times New Roman"/>
          <w:b/>
          <w:sz w:val="20"/>
        </w:rPr>
        <w:lastRenderedPageBreak/>
        <w:t>Chairman of Committees to be deemed to be Presiding Officer in event of death, absence or incapacity of Presiding Officer.</w:t>
      </w:r>
    </w:p>
    <w:p w:rsidR="008E4063" w:rsidRPr="00AB0464" w:rsidRDefault="009116FC" w:rsidP="00D70508">
      <w:pPr>
        <w:tabs>
          <w:tab w:val="left" w:pos="936"/>
          <w:tab w:val="left" w:pos="1260"/>
        </w:tabs>
        <w:spacing w:after="0" w:line="240" w:lineRule="auto"/>
        <w:ind w:firstLine="432"/>
        <w:jc w:val="both"/>
        <w:rPr>
          <w:rFonts w:ascii="Times New Roman" w:hAnsi="Times New Roman" w:cs="Times New Roman"/>
        </w:rPr>
      </w:pPr>
      <w:r w:rsidRPr="00AB0464">
        <w:rPr>
          <w:rFonts w:ascii="Times New Roman" w:hAnsi="Times New Roman" w:cs="Times New Roman"/>
          <w:b/>
        </w:rPr>
        <w:t>5.</w:t>
      </w:r>
      <w:r w:rsidR="00AB0464">
        <w:rPr>
          <w:rFonts w:ascii="Times New Roman" w:hAnsi="Times New Roman" w:cs="Times New Roman"/>
        </w:rPr>
        <w:t>—(1.)</w:t>
      </w:r>
      <w:r w:rsidR="00AB0464">
        <w:rPr>
          <w:rFonts w:ascii="Times New Roman" w:hAnsi="Times New Roman" w:cs="Times New Roman"/>
        </w:rPr>
        <w:tab/>
      </w:r>
      <w:r w:rsidR="008E4063" w:rsidRPr="00AB0464">
        <w:rPr>
          <w:rFonts w:ascii="Times New Roman" w:hAnsi="Times New Roman" w:cs="Times New Roman"/>
        </w:rPr>
        <w:t>If—</w:t>
      </w:r>
    </w:p>
    <w:p w:rsidR="008E4063" w:rsidRPr="00AB0464" w:rsidRDefault="008E4063" w:rsidP="00AB0464">
      <w:pPr>
        <w:spacing w:after="0" w:line="240" w:lineRule="auto"/>
        <w:ind w:left="1152" w:hanging="576"/>
        <w:jc w:val="both"/>
        <w:rPr>
          <w:rFonts w:ascii="Times New Roman" w:hAnsi="Times New Roman" w:cs="Times New Roman"/>
        </w:rPr>
      </w:pPr>
      <w:r w:rsidRPr="00AB0464">
        <w:rPr>
          <w:rFonts w:ascii="Times New Roman" w:hAnsi="Times New Roman" w:cs="Times New Roman"/>
        </w:rPr>
        <w:t>(</w:t>
      </w:r>
      <w:r w:rsidR="009116FC" w:rsidRPr="00AB0464">
        <w:rPr>
          <w:rFonts w:ascii="Times New Roman" w:hAnsi="Times New Roman" w:cs="Times New Roman"/>
          <w:i/>
        </w:rPr>
        <w:t>a</w:t>
      </w:r>
      <w:r w:rsidRPr="00AB0464">
        <w:rPr>
          <w:rFonts w:ascii="Times New Roman" w:hAnsi="Times New Roman" w:cs="Times New Roman"/>
        </w:rPr>
        <w:t>) the Presiding Officer of either House of the Parliament; or</w:t>
      </w:r>
    </w:p>
    <w:p w:rsidR="008E4063" w:rsidRPr="00AB0464" w:rsidRDefault="008E4063" w:rsidP="00AB0464">
      <w:pPr>
        <w:spacing w:after="0" w:line="240" w:lineRule="auto"/>
        <w:ind w:left="1152" w:hanging="576"/>
        <w:jc w:val="both"/>
        <w:rPr>
          <w:rFonts w:ascii="Times New Roman" w:hAnsi="Times New Roman" w:cs="Times New Roman"/>
        </w:rPr>
      </w:pPr>
      <w:r w:rsidRPr="00AB0464">
        <w:rPr>
          <w:rFonts w:ascii="Times New Roman" w:hAnsi="Times New Roman" w:cs="Times New Roman"/>
        </w:rPr>
        <w:t>(</w:t>
      </w:r>
      <w:r w:rsidR="009116FC" w:rsidRPr="00AB0464">
        <w:rPr>
          <w:rFonts w:ascii="Times New Roman" w:hAnsi="Times New Roman" w:cs="Times New Roman"/>
          <w:i/>
        </w:rPr>
        <w:t>b</w:t>
      </w:r>
      <w:r w:rsidRPr="00AB0464">
        <w:rPr>
          <w:rFonts w:ascii="Times New Roman" w:hAnsi="Times New Roman" w:cs="Times New Roman"/>
        </w:rPr>
        <w:t>) a person who, by virtue of either of the last two preceding sections, is to be deemed, for the purposes of the exercise of any powers or functions by the Presiding Officer of either House of the Parliament, to continue to be the Presiding Officer of that House,</w:t>
      </w:r>
    </w:p>
    <w:p w:rsidR="008E4063" w:rsidRPr="00AB0464" w:rsidRDefault="008E4063" w:rsidP="00AB0464">
      <w:pPr>
        <w:spacing w:before="120" w:after="0" w:line="240" w:lineRule="auto"/>
        <w:jc w:val="both"/>
        <w:rPr>
          <w:rFonts w:ascii="Times New Roman" w:hAnsi="Times New Roman" w:cs="Times New Roman"/>
        </w:rPr>
      </w:pPr>
      <w:r w:rsidRPr="00AB0464">
        <w:rPr>
          <w:rFonts w:ascii="Times New Roman" w:hAnsi="Times New Roman" w:cs="Times New Roman"/>
        </w:rPr>
        <w:t>dies, is absent from the Commonwealth or is incapable by reason of illness from exercising any powers or functions under a law of the Commonwealth, the Chairman of Committees of that House shall, for the purposes of the exercise of any powers or functions by the Presiding Officer of that House under a law of the Commonwealth, be deemed to be the Presiding Officer of that House (whether or not that House is dissolved after the death or during the absence or incapacity) until a Presiding Officer is chosen by that House or the absence or incapacity terminates, as the case may be.</w:t>
      </w:r>
    </w:p>
    <w:p w:rsidR="008E4063" w:rsidRPr="00AB0464" w:rsidRDefault="008E4063" w:rsidP="00AB0464">
      <w:pPr>
        <w:tabs>
          <w:tab w:val="left" w:pos="936"/>
        </w:tabs>
        <w:spacing w:before="120" w:after="0" w:line="240" w:lineRule="auto"/>
        <w:ind w:firstLine="432"/>
        <w:jc w:val="both"/>
        <w:rPr>
          <w:rFonts w:ascii="Times New Roman" w:hAnsi="Times New Roman" w:cs="Times New Roman"/>
        </w:rPr>
      </w:pPr>
      <w:r w:rsidRPr="00AB0464">
        <w:rPr>
          <w:rFonts w:ascii="Times New Roman" w:hAnsi="Times New Roman" w:cs="Times New Roman"/>
        </w:rPr>
        <w:t>(2.)</w:t>
      </w:r>
      <w:r w:rsidR="00AB0464">
        <w:rPr>
          <w:rFonts w:ascii="Times New Roman" w:hAnsi="Times New Roman" w:cs="Times New Roman"/>
        </w:rPr>
        <w:tab/>
      </w:r>
      <w:r w:rsidRPr="00AB0464">
        <w:rPr>
          <w:rFonts w:ascii="Times New Roman" w:hAnsi="Times New Roman" w:cs="Times New Roman"/>
        </w:rPr>
        <w:t>For the purposes of the last preceding sub-section, where there is no Chairman of Committees of a House of the Parliament, the person who last held office as Chairman of Committees of that House shall be deemed to continue to be the Chairman of Committees of that House until a Chairman of Committees of that House is appointed by that House.</w:t>
      </w:r>
    </w:p>
    <w:p w:rsidR="008E4063" w:rsidRPr="00AB0464" w:rsidRDefault="009116FC" w:rsidP="00AB0464">
      <w:pPr>
        <w:spacing w:before="120" w:after="60" w:line="240" w:lineRule="auto"/>
        <w:jc w:val="both"/>
        <w:rPr>
          <w:rFonts w:ascii="Times New Roman" w:hAnsi="Times New Roman" w:cs="Times New Roman"/>
          <w:b/>
          <w:sz w:val="20"/>
        </w:rPr>
      </w:pPr>
      <w:r w:rsidRPr="00AB0464">
        <w:rPr>
          <w:rFonts w:ascii="Times New Roman" w:hAnsi="Times New Roman" w:cs="Times New Roman"/>
          <w:b/>
          <w:sz w:val="20"/>
        </w:rPr>
        <w:t>Presiding Officer to be deemed to continue to be Presiding Officer after dissolution of House.</w:t>
      </w:r>
    </w:p>
    <w:p w:rsidR="008E4063" w:rsidRPr="00AB0464" w:rsidRDefault="009116FC" w:rsidP="00AB0464">
      <w:pPr>
        <w:spacing w:after="0" w:line="240" w:lineRule="auto"/>
        <w:ind w:firstLine="432"/>
        <w:jc w:val="both"/>
        <w:rPr>
          <w:rFonts w:ascii="Times New Roman" w:hAnsi="Times New Roman" w:cs="Times New Roman"/>
        </w:rPr>
      </w:pPr>
      <w:r w:rsidRPr="00AB0464">
        <w:rPr>
          <w:rFonts w:ascii="Times New Roman" w:hAnsi="Times New Roman" w:cs="Times New Roman"/>
          <w:b/>
        </w:rPr>
        <w:t>6.</w:t>
      </w:r>
      <w:r w:rsidR="00AB0464">
        <w:rPr>
          <w:rFonts w:ascii="Times New Roman" w:hAnsi="Times New Roman" w:cs="Times New Roman"/>
        </w:rPr>
        <w:tab/>
      </w:r>
      <w:r w:rsidR="008E4063" w:rsidRPr="00AB0464">
        <w:rPr>
          <w:rFonts w:ascii="Times New Roman" w:hAnsi="Times New Roman" w:cs="Times New Roman"/>
        </w:rPr>
        <w:t>Where either House of the Parliament is dissolved, the person, if any, who was the Presiding Officer of that House immediately before the dissolution shall, for the purposes of the exercise of any powers or functions by the Presiding Officer of that House under a law of the Commonwealth, be deemed to continue to be the Presiding Officer of that House until a Presiding Officer is chosen by that House.</w:t>
      </w:r>
    </w:p>
    <w:p w:rsidR="008E4063" w:rsidRPr="00AB0464" w:rsidRDefault="009116FC" w:rsidP="00AB0464">
      <w:pPr>
        <w:spacing w:before="120" w:after="60" w:line="240" w:lineRule="auto"/>
        <w:jc w:val="both"/>
        <w:rPr>
          <w:rFonts w:ascii="Times New Roman" w:hAnsi="Times New Roman" w:cs="Times New Roman"/>
          <w:b/>
          <w:sz w:val="20"/>
        </w:rPr>
      </w:pPr>
      <w:r w:rsidRPr="00AB0464">
        <w:rPr>
          <w:rFonts w:ascii="Times New Roman" w:hAnsi="Times New Roman" w:cs="Times New Roman"/>
          <w:b/>
          <w:sz w:val="20"/>
        </w:rPr>
        <w:t>Chairman of Committees to be deemed to be Presiding Officer in event of death, absence or incapacity of Presiding Officer after dissolution of House.</w:t>
      </w:r>
    </w:p>
    <w:p w:rsidR="008E4063" w:rsidRPr="00AB0464" w:rsidRDefault="009116FC" w:rsidP="00AB0464">
      <w:pPr>
        <w:spacing w:after="0" w:line="240" w:lineRule="auto"/>
        <w:ind w:firstLine="432"/>
        <w:jc w:val="both"/>
        <w:rPr>
          <w:rFonts w:ascii="Times New Roman" w:hAnsi="Times New Roman" w:cs="Times New Roman"/>
        </w:rPr>
      </w:pPr>
      <w:r w:rsidRPr="00AB0464">
        <w:rPr>
          <w:rFonts w:ascii="Times New Roman" w:hAnsi="Times New Roman" w:cs="Times New Roman"/>
          <w:b/>
        </w:rPr>
        <w:t>7.</w:t>
      </w:r>
      <w:r w:rsidR="00AB0464">
        <w:rPr>
          <w:rFonts w:ascii="Times New Roman" w:hAnsi="Times New Roman" w:cs="Times New Roman"/>
        </w:rPr>
        <w:tab/>
      </w:r>
      <w:r w:rsidR="008E4063" w:rsidRPr="00AB0464">
        <w:rPr>
          <w:rFonts w:ascii="Times New Roman" w:hAnsi="Times New Roman" w:cs="Times New Roman"/>
        </w:rPr>
        <w:t>If, after either House of the Parliament has been dissolved, the person, if any, who was the Presiding Officer of that House immediately before the dissolution dies, is absent from the Commonwealth or is incapable by reason of illness of exercising any powers or functions under a law of the Commonwealth, the person who last held office as Chairman of Committees of that House shall, for the purposes of the exercise of any powers or functions by the Presiding Officer of that House under a law of the Commonwealth, be deemed to be the Presiding Officer of that House until a Presiding Officer is chosen by that House or the absence or incapacity terminates, as the case may be.</w:t>
      </w:r>
    </w:p>
    <w:sectPr w:rsidR="008E4063" w:rsidRPr="00AB0464" w:rsidSect="00AB0464">
      <w:headerReference w:type="even"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D0" w:rsidRDefault="007162D0" w:rsidP="00AB0464">
      <w:pPr>
        <w:spacing w:after="0" w:line="240" w:lineRule="auto"/>
      </w:pPr>
      <w:r>
        <w:separator/>
      </w:r>
    </w:p>
  </w:endnote>
  <w:endnote w:type="continuationSeparator" w:id="0">
    <w:p w:rsidR="007162D0" w:rsidRDefault="007162D0" w:rsidP="00AB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D0" w:rsidRDefault="007162D0" w:rsidP="00AB0464">
      <w:pPr>
        <w:spacing w:after="0" w:line="240" w:lineRule="auto"/>
      </w:pPr>
      <w:r>
        <w:separator/>
      </w:r>
    </w:p>
  </w:footnote>
  <w:footnote w:type="continuationSeparator" w:id="0">
    <w:p w:rsidR="007162D0" w:rsidRDefault="007162D0" w:rsidP="00AB0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64" w:rsidRPr="00AB0464" w:rsidRDefault="00AB0464" w:rsidP="000307E2">
    <w:pPr>
      <w:pStyle w:val="Header"/>
      <w:tabs>
        <w:tab w:val="clear" w:pos="9360"/>
        <w:tab w:val="right" w:pos="9000"/>
      </w:tabs>
      <w:rPr>
        <w:rFonts w:ascii="Times New Roman" w:hAnsi="Times New Roman"/>
        <w:sz w:val="20"/>
      </w:rPr>
    </w:pPr>
    <w:r w:rsidRPr="00AB0464">
      <w:rPr>
        <w:rFonts w:ascii="Times New Roman" w:hAnsi="Times New Roman" w:cs="Times New Roman"/>
        <w:sz w:val="20"/>
      </w:rPr>
      <w:t>1965</w:t>
    </w:r>
    <w:r w:rsidRPr="00AB0464">
      <w:rPr>
        <w:rFonts w:ascii="Times New Roman" w:hAnsi="Times New Roman"/>
        <w:sz w:val="20"/>
      </w:rPr>
      <w:ptab w:relativeTo="margin" w:alignment="center" w:leader="none"/>
    </w:r>
    <w:r w:rsidRPr="00AB0464">
      <w:rPr>
        <w:rFonts w:ascii="Times New Roman" w:hAnsi="Times New Roman" w:cs="Times New Roman"/>
        <w:i/>
        <w:sz w:val="20"/>
      </w:rPr>
      <w:t>Parliamentary Presiding Officers</w:t>
    </w:r>
    <w:r w:rsidRPr="00AB0464">
      <w:rPr>
        <w:rFonts w:ascii="Times New Roman" w:hAnsi="Times New Roman"/>
        <w:sz w:val="20"/>
      </w:rPr>
      <w:ptab w:relativeTo="margin" w:alignment="right" w:leader="none"/>
    </w:r>
    <w:r w:rsidRPr="00AB0464">
      <w:rPr>
        <w:rFonts w:ascii="Times New Roman" w:hAnsi="Times New Roman" w:cs="Times New Roman"/>
        <w:sz w:val="20"/>
      </w:rPr>
      <w:t>No.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4063"/>
    <w:rsid w:val="000307E2"/>
    <w:rsid w:val="006A2B59"/>
    <w:rsid w:val="007162D0"/>
    <w:rsid w:val="00766CE4"/>
    <w:rsid w:val="00767C84"/>
    <w:rsid w:val="007A301E"/>
    <w:rsid w:val="008E4063"/>
    <w:rsid w:val="009116FC"/>
    <w:rsid w:val="009F02DD"/>
    <w:rsid w:val="00AB0464"/>
    <w:rsid w:val="00B3037F"/>
    <w:rsid w:val="00C179A6"/>
    <w:rsid w:val="00C92C40"/>
    <w:rsid w:val="00D70508"/>
    <w:rsid w:val="00E3368D"/>
    <w:rsid w:val="00E8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E406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E406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E406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E406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E406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E4063"/>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E4063"/>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8E4063"/>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8E4063"/>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8E4063"/>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8E4063"/>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8E4063"/>
    <w:rPr>
      <w:rFonts w:ascii="Times New Roman" w:eastAsia="Times New Roman" w:hAnsi="Times New Roman" w:cs="Times New Roman"/>
      <w:b/>
      <w:bCs/>
      <w:i w:val="0"/>
      <w:iCs w:val="0"/>
      <w:smallCaps w:val="0"/>
      <w:sz w:val="12"/>
      <w:szCs w:val="12"/>
    </w:rPr>
  </w:style>
  <w:style w:type="character" w:customStyle="1" w:styleId="CharStyle18">
    <w:name w:val="CharStyle18"/>
    <w:basedOn w:val="DefaultParagraphFont"/>
    <w:rsid w:val="008E4063"/>
    <w:rPr>
      <w:rFonts w:ascii="Times New Roman" w:eastAsia="Times New Roman" w:hAnsi="Times New Roman" w:cs="Times New Roman"/>
      <w:b w:val="0"/>
      <w:bCs w:val="0"/>
      <w:i w:val="0"/>
      <w:iCs w:val="0"/>
      <w:smallCaps w:val="0"/>
      <w:sz w:val="20"/>
      <w:szCs w:val="20"/>
    </w:rPr>
  </w:style>
  <w:style w:type="character" w:customStyle="1" w:styleId="CharStyle135">
    <w:name w:val="CharStyle135"/>
    <w:basedOn w:val="DefaultParagraphFont"/>
    <w:rsid w:val="008E4063"/>
    <w:rPr>
      <w:rFonts w:ascii="Times New Roman" w:eastAsia="Times New Roman" w:hAnsi="Times New Roman" w:cs="Times New Roman"/>
      <w:b/>
      <w:bCs/>
      <w:i w:val="0"/>
      <w:iCs w:val="0"/>
      <w:smallCaps w:val="0"/>
      <w:spacing w:val="-10"/>
      <w:sz w:val="36"/>
      <w:szCs w:val="36"/>
    </w:rPr>
  </w:style>
  <w:style w:type="character" w:customStyle="1" w:styleId="CharStyle136">
    <w:name w:val="CharStyle136"/>
    <w:basedOn w:val="DefaultParagraphFont"/>
    <w:rsid w:val="008E4063"/>
    <w:rPr>
      <w:rFonts w:ascii="Times New Roman" w:eastAsia="Times New Roman" w:hAnsi="Times New Roman" w:cs="Times New Roman"/>
      <w:b/>
      <w:bCs/>
      <w:i w:val="0"/>
      <w:iCs w:val="0"/>
      <w:smallCaps w:val="0"/>
      <w:sz w:val="24"/>
      <w:szCs w:val="24"/>
    </w:rPr>
  </w:style>
  <w:style w:type="character" w:customStyle="1" w:styleId="CharStyle137">
    <w:name w:val="CharStyle137"/>
    <w:basedOn w:val="DefaultParagraphFont"/>
    <w:rsid w:val="008E4063"/>
    <w:rPr>
      <w:rFonts w:ascii="Times New Roman" w:eastAsia="Times New Roman" w:hAnsi="Times New Roman" w:cs="Times New Roman"/>
      <w:b w:val="0"/>
      <w:bCs w:val="0"/>
      <w:i w:val="0"/>
      <w:iCs w:val="0"/>
      <w:smallCaps w:val="0"/>
      <w:sz w:val="26"/>
      <w:szCs w:val="26"/>
    </w:rPr>
  </w:style>
  <w:style w:type="character" w:customStyle="1" w:styleId="CharStyle138">
    <w:name w:val="CharStyle138"/>
    <w:basedOn w:val="DefaultParagraphFont"/>
    <w:rsid w:val="008E4063"/>
    <w:rPr>
      <w:rFonts w:ascii="Times New Roman" w:eastAsia="Times New Roman" w:hAnsi="Times New Roman" w:cs="Times New Roman"/>
      <w:b w:val="0"/>
      <w:bCs w:val="0"/>
      <w:i w:val="0"/>
      <w:iCs w:val="0"/>
      <w:smallCaps w:val="0"/>
      <w:sz w:val="46"/>
      <w:szCs w:val="46"/>
    </w:rPr>
  </w:style>
  <w:style w:type="character" w:customStyle="1" w:styleId="CharStyle141">
    <w:name w:val="CharStyle141"/>
    <w:basedOn w:val="DefaultParagraphFont"/>
    <w:rsid w:val="008E4063"/>
    <w:rPr>
      <w:rFonts w:ascii="Times New Roman" w:eastAsia="Times New Roman" w:hAnsi="Times New Roman" w:cs="Times New Roman"/>
      <w:b/>
      <w:bCs/>
      <w:i w:val="0"/>
      <w:iCs w:val="0"/>
      <w:smallCaps w:val="0"/>
      <w:sz w:val="20"/>
      <w:szCs w:val="20"/>
    </w:rPr>
  </w:style>
  <w:style w:type="character" w:customStyle="1" w:styleId="CharStyle142">
    <w:name w:val="CharStyle142"/>
    <w:basedOn w:val="DefaultParagraphFont"/>
    <w:rsid w:val="008E4063"/>
    <w:rPr>
      <w:rFonts w:ascii="Times New Roman" w:eastAsia="Times New Roman" w:hAnsi="Times New Roman" w:cs="Times New Roman"/>
      <w:b/>
      <w:bCs/>
      <w:i w:val="0"/>
      <w:iCs w:val="0"/>
      <w:smallCaps w:val="0"/>
      <w:sz w:val="20"/>
      <w:szCs w:val="20"/>
    </w:rPr>
  </w:style>
  <w:style w:type="character" w:customStyle="1" w:styleId="CharStyle145">
    <w:name w:val="CharStyle145"/>
    <w:basedOn w:val="DefaultParagraphFont"/>
    <w:rsid w:val="008E4063"/>
    <w:rPr>
      <w:rFonts w:ascii="Book Antiqua" w:eastAsia="Book Antiqua" w:hAnsi="Book Antiqua" w:cs="Book Antiqua"/>
      <w:b/>
      <w:bCs/>
      <w:i w:val="0"/>
      <w:iCs w:val="0"/>
      <w:smallCaps w:val="0"/>
      <w:sz w:val="20"/>
      <w:szCs w:val="20"/>
    </w:rPr>
  </w:style>
  <w:style w:type="character" w:customStyle="1" w:styleId="CharStyle149">
    <w:name w:val="CharStyle149"/>
    <w:basedOn w:val="DefaultParagraphFont"/>
    <w:rsid w:val="008E4063"/>
    <w:rPr>
      <w:rFonts w:ascii="Bookman Old Style" w:eastAsia="Bookman Old Style" w:hAnsi="Bookman Old Style" w:cs="Bookman Old Style"/>
      <w:b w:val="0"/>
      <w:bCs w:val="0"/>
      <w:i/>
      <w:iCs/>
      <w:smallCaps w:val="0"/>
      <w:sz w:val="22"/>
      <w:szCs w:val="22"/>
    </w:rPr>
  </w:style>
  <w:style w:type="paragraph" w:styleId="Header">
    <w:name w:val="header"/>
    <w:basedOn w:val="Normal"/>
    <w:link w:val="HeaderChar"/>
    <w:uiPriority w:val="99"/>
    <w:unhideWhenUsed/>
    <w:rsid w:val="00AB0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64"/>
  </w:style>
  <w:style w:type="paragraph" w:styleId="Footer">
    <w:name w:val="footer"/>
    <w:basedOn w:val="Normal"/>
    <w:link w:val="FooterChar"/>
    <w:uiPriority w:val="99"/>
    <w:semiHidden/>
    <w:unhideWhenUsed/>
    <w:rsid w:val="00AB0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0464"/>
  </w:style>
  <w:style w:type="paragraph" w:styleId="BalloonText">
    <w:name w:val="Balloon Text"/>
    <w:basedOn w:val="Normal"/>
    <w:link w:val="BalloonTextChar"/>
    <w:uiPriority w:val="99"/>
    <w:semiHidden/>
    <w:unhideWhenUsed/>
    <w:rsid w:val="00AB0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4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2017-04-28T09:46:00Z</dcterms:created>
  <dcterms:modified xsi:type="dcterms:W3CDTF">2018-11-06T22:11:00Z</dcterms:modified>
</cp:coreProperties>
</file>